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285"/>
        </w:tabs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第六课时  正方形的面积</w:t>
      </w:r>
    </w:p>
    <w:p>
      <w:pPr>
        <w:tabs>
          <w:tab w:val="left" w:pos="328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◆教学内容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sz w:val="24"/>
        </w:rPr>
        <w:t>教材73～74页正方形的面积</w:t>
      </w:r>
      <w:bookmarkStart w:id="0" w:name="_GoBack"/>
      <w:bookmarkEnd w:id="0"/>
    </w:p>
    <w:p>
      <w:pPr>
        <w:tabs>
          <w:tab w:val="left" w:pos="328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◆教学提示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教学活动中，要发挥教师的主导作用，抓住重点环节，逐步深化教学过程。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sz w:val="24"/>
        </w:rPr>
        <w:t>要鼓励学生用自己的方法计算，并给学生充分交流不同算法的机会，使学生了解同一个问题可以用不同的方法解决，同时体会用公式计算的规范、简单。</w:t>
      </w:r>
    </w:p>
    <w:p>
      <w:pPr>
        <w:numPr>
          <w:ilvl w:val="0"/>
          <w:numId w:val="1"/>
        </w:numPr>
        <w:tabs>
          <w:tab w:val="left" w:pos="328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理解并掌握正方形的面积公式，会应用公式计算正方形的面积。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结合具体事例，经历自主总结，应用正方形面积公式的过程。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在解决现实问题的过程中，感受数学与生活的密切联系，体会正方形和长方形面积公式间的联系。</w:t>
      </w:r>
    </w:p>
    <w:p>
      <w:pPr>
        <w:numPr>
          <w:ilvl w:val="0"/>
          <w:numId w:val="1"/>
        </w:num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重、难</w:t>
      </w:r>
    </w:p>
    <w:p>
      <w:pPr>
        <w:tabs>
          <w:tab w:val="left" w:pos="328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24"/>
        </w:rPr>
        <w:t>重点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sz w:val="24"/>
        </w:rPr>
        <w:t>掌握正方形的面积公式，能应用计算公式解决问题。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难点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sz w:val="24"/>
        </w:rPr>
        <w:t>理解正方形的面积计算公式的推导过程。</w:t>
      </w:r>
    </w:p>
    <w:p>
      <w:pPr>
        <w:numPr>
          <w:ilvl w:val="0"/>
          <w:numId w:val="1"/>
        </w:num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教学准备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教具准备：</w:t>
      </w:r>
      <w:r>
        <w:rPr>
          <w:rFonts w:hint="eastAsia"/>
          <w:sz w:val="24"/>
        </w:rPr>
        <w:t>课件。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学具准备；</w:t>
      </w:r>
      <w:r>
        <w:rPr>
          <w:rFonts w:hint="eastAsia"/>
          <w:sz w:val="24"/>
        </w:rPr>
        <w:t>每人一张长8厘米、宽5厘米的长方形彩纸。</w:t>
      </w:r>
    </w:p>
    <w:p>
      <w:pPr>
        <w:numPr>
          <w:ilvl w:val="0"/>
          <w:numId w:val="1"/>
        </w:num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教学过程</w:t>
      </w:r>
    </w:p>
    <w:p>
      <w:pPr>
        <w:tabs>
          <w:tab w:val="left" w:pos="328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一、新课导入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sz w:val="24"/>
        </w:rPr>
        <w:t>复习：1、长方形和正方形的关系。（正方形是一种特殊的长方形）</w:t>
      </w:r>
    </w:p>
    <w:p>
      <w:pPr>
        <w:tabs>
          <w:tab w:val="left" w:pos="3285"/>
        </w:tabs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2、长方形的面积公式。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教师介绍这节课探究的问题是——</w:t>
      </w:r>
      <w:r>
        <w:rPr>
          <w:rFonts w:hint="eastAsia"/>
          <w:color w:val="FF0000"/>
          <w:sz w:val="24"/>
        </w:rPr>
        <w:t>正方形的面积公式</w:t>
      </w:r>
      <w:r>
        <w:rPr>
          <w:rFonts w:hint="eastAsia"/>
          <w:sz w:val="24"/>
        </w:rPr>
        <w:t>。（板书）</w:t>
      </w:r>
    </w:p>
    <w:p>
      <w:pPr>
        <w:tabs>
          <w:tab w:val="left" w:pos="3285"/>
        </w:tabs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</w:t>
      </w:r>
      <w:r>
        <w:rPr>
          <w:rFonts w:hint="eastAsia"/>
          <w:sz w:val="24"/>
        </w:rPr>
        <w:t>：复习学过的相关知识，迁移连接，为新课做铺垫。</w:t>
      </w:r>
    </w:p>
    <w:p>
      <w:pPr>
        <w:tabs>
          <w:tab w:val="left" w:pos="328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二、探究新知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1、课件出示例3问题（1）：剪一个长是8厘米、宽是5厘米的长方形彩色纸片，求它的面积。</w:t>
      </w:r>
    </w:p>
    <w:p>
      <w:pPr>
        <w:pStyle w:val="2"/>
        <w:tabs>
          <w:tab w:val="left" w:pos="3285"/>
        </w:tabs>
        <w:rPr>
          <w:rFonts w:hint="eastAsia"/>
        </w:rPr>
      </w:pPr>
      <w:r>
        <w:rPr>
          <w:rFonts w:hint="eastAsia"/>
        </w:rPr>
        <w:t>学生拿出准备好的长方形纸片，先估计长、宽各是多少，然后实际测量并计算出它的面积写在练习本上。集体订正。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2、课件出示例3的问题（2）：把这个长方形纸片从长边剪去3厘米。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师提出：用虚线画出要剪开的位置就可以了。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3、出示兔博士的话：剪去的是个什么图形，剩下的是个什么图形？你是怎样判断的？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学生回答，重点说一说判断的理由。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（剪去的是一个长5cm，宽3cm的长方形；剩下的图形是一个边长为5cm的正方形，因为从长边8cm上剪去3cm余下的长度跟原来的宽一样都是5cm。）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  <w:vertAlign w:val="superscript"/>
        </w:rPr>
      </w:pPr>
      <w:r>
        <w:rPr>
          <w:rFonts w:hint="eastAsia"/>
          <w:sz w:val="24"/>
        </w:rPr>
        <w:t>4、出示问题3：算一算，剪去的长方形的面积是多少cm</w:t>
      </w:r>
      <w:r>
        <w:rPr>
          <w:rFonts w:hint="eastAsia"/>
          <w:sz w:val="24"/>
          <w:vertAlign w:val="superscript"/>
        </w:rPr>
        <w:t>2？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学生独立完成，全班交流计算结果。</w:t>
      </w:r>
    </w:p>
    <w:p>
      <w:pPr>
        <w:tabs>
          <w:tab w:val="left" w:pos="3285"/>
        </w:tabs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设计意图:</w:t>
      </w:r>
      <w:r>
        <w:rPr>
          <w:rFonts w:hint="eastAsia"/>
          <w:sz w:val="24"/>
        </w:rPr>
        <w:t>针对学生们的认知水平和已有的知识经验，这部分内容并无难度，在教师的引导下，学生完全可以自主完成这部分的教学内容。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5、提出“议一议“的问题，全班交流讨论。（板书交流结果）说出这样列算式的理由。</w:t>
      </w:r>
    </w:p>
    <w:p>
      <w:pPr>
        <w:tabs>
          <w:tab w:val="left" w:pos="3285"/>
        </w:tabs>
        <w:ind w:firstLine="480" w:firstLineChars="200"/>
        <w:rPr>
          <w:rFonts w:hint="eastAsia"/>
          <w:color w:val="FF0000"/>
          <w:sz w:val="24"/>
          <w:vertAlign w:val="superscript"/>
        </w:rPr>
      </w:pPr>
      <w:r>
        <w:rPr>
          <w:rFonts w:hint="eastAsia"/>
          <w:sz w:val="24"/>
        </w:rPr>
        <w:t>方法一：</w:t>
      </w:r>
      <w:r>
        <w:rPr>
          <w:rFonts w:hint="eastAsia"/>
          <w:color w:val="FF0000"/>
          <w:sz w:val="24"/>
        </w:rPr>
        <w:t>8×5=40cm</w:t>
      </w:r>
      <w:r>
        <w:rPr>
          <w:rFonts w:hint="eastAsia"/>
          <w:color w:val="FF0000"/>
          <w:sz w:val="24"/>
          <w:vertAlign w:val="superscript"/>
        </w:rPr>
        <w:t xml:space="preserve">2  </w:t>
      </w:r>
      <w:r>
        <w:rPr>
          <w:rFonts w:hint="eastAsia"/>
          <w:color w:val="FF0000"/>
          <w:sz w:val="24"/>
        </w:rPr>
        <w:t>3×5=15cm</w:t>
      </w:r>
      <w:r>
        <w:rPr>
          <w:rFonts w:hint="eastAsia"/>
          <w:color w:val="FF0000"/>
          <w:sz w:val="24"/>
          <w:vertAlign w:val="superscript"/>
        </w:rPr>
        <w:t xml:space="preserve">2  </w:t>
      </w:r>
      <w:r>
        <w:rPr>
          <w:rFonts w:hint="eastAsia"/>
          <w:color w:val="FF0000"/>
          <w:sz w:val="24"/>
        </w:rPr>
        <w:t>40-15=25 cm</w:t>
      </w:r>
      <w:r>
        <w:rPr>
          <w:rFonts w:hint="eastAsia"/>
          <w:color w:val="FF0000"/>
          <w:sz w:val="24"/>
          <w:vertAlign w:val="superscript"/>
        </w:rPr>
        <w:t>2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用大长方形的面积减去剪掉的长方形的面积，就是正方形的面积。</w:t>
      </w:r>
    </w:p>
    <w:p>
      <w:pPr>
        <w:tabs>
          <w:tab w:val="left" w:pos="3285"/>
        </w:tabs>
        <w:ind w:firstLine="480" w:firstLineChars="200"/>
        <w:rPr>
          <w:rFonts w:hint="eastAsia"/>
          <w:color w:val="FF0000"/>
          <w:sz w:val="24"/>
          <w:vertAlign w:val="superscript"/>
        </w:rPr>
      </w:pPr>
      <w:r>
        <w:rPr>
          <w:rFonts w:hint="eastAsia"/>
          <w:sz w:val="24"/>
        </w:rPr>
        <w:t>方法二：</w:t>
      </w:r>
      <w:r>
        <w:rPr>
          <w:rFonts w:hint="eastAsia"/>
          <w:color w:val="FF0000"/>
          <w:sz w:val="24"/>
        </w:rPr>
        <w:t>5×5=25cm</w:t>
      </w:r>
      <w:r>
        <w:rPr>
          <w:rFonts w:hint="eastAsia"/>
          <w:color w:val="FF0000"/>
          <w:sz w:val="24"/>
          <w:vertAlign w:val="superscript"/>
        </w:rPr>
        <w:t>2</w:t>
      </w:r>
    </w:p>
    <w:p>
      <w:pPr>
        <w:tabs>
          <w:tab w:val="left" w:pos="328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因为正方形是一种特殊的长方形，可以把这个正方形看成长和宽都是5cm的长方形，根据长方形的面积公式得出算式。</w:t>
      </w:r>
    </w:p>
    <w:p>
      <w:pPr>
        <w:numPr>
          <w:ilvl w:val="0"/>
          <w:numId w:val="2"/>
        </w:num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sz w:val="24"/>
        </w:rPr>
        <w:t>根据方法二的算法，总结正方形的面积公式。</w:t>
      </w:r>
    </w:p>
    <w:p>
      <w:pPr>
        <w:tabs>
          <w:tab w:val="left" w:pos="3285"/>
        </w:tabs>
        <w:ind w:left="480"/>
        <w:rPr>
          <w:rFonts w:hint="eastAsia"/>
          <w:sz w:val="24"/>
        </w:rPr>
      </w:pPr>
      <w:r>
        <w:rPr>
          <w:rFonts w:hint="eastAsia"/>
          <w:sz w:val="24"/>
        </w:rPr>
        <w:t>鼓励学生自主尝试总结正方形面积的计算公式，然后全班交流，师板书：</w:t>
      </w:r>
    </w:p>
    <w:p>
      <w:pPr>
        <w:tabs>
          <w:tab w:val="left" w:pos="3285"/>
        </w:tabs>
        <w:ind w:left="480"/>
        <w:rPr>
          <w:rFonts w:hint="eastAsia"/>
          <w:b/>
          <w:bCs/>
          <w:color w:val="FF0000"/>
          <w:sz w:val="24"/>
        </w:rPr>
      </w:pPr>
      <w:r>
        <w:rPr>
          <w:rFonts w:hint="eastAsia"/>
          <w:color w:val="FF0000"/>
          <w:sz w:val="24"/>
        </w:rPr>
        <w:t>正方形的面积=边长×边长</w:t>
      </w:r>
    </w:p>
    <w:p>
      <w:pPr>
        <w:tabs>
          <w:tab w:val="left" w:pos="3285"/>
        </w:tabs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通过两种方法的比较，利用长方形和正方形之间的关系，由学生在实际计算中推理出正方形的面积公式，既减轻了学生的学习负担，又便于学生形成良好的认知结构。</w:t>
      </w:r>
    </w:p>
    <w:p>
      <w:pPr>
        <w:numPr>
          <w:ilvl w:val="0"/>
          <w:numId w:val="2"/>
        </w:num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sz w:val="24"/>
        </w:rPr>
        <w:t>正方形面积计算公式的应用。</w:t>
      </w:r>
    </w:p>
    <w:p>
      <w:pPr>
        <w:tabs>
          <w:tab w:val="left" w:pos="3285"/>
        </w:tabs>
        <w:ind w:left="480"/>
        <w:rPr>
          <w:rFonts w:hint="eastAsia"/>
          <w:sz w:val="24"/>
        </w:rPr>
      </w:pPr>
      <w:r>
        <w:rPr>
          <w:rFonts w:hint="eastAsia"/>
          <w:sz w:val="24"/>
        </w:rPr>
        <w:t>出示例4，学生自己读题并计算茶几的面积，交流计算方法和结果。然后提出大头蛙的问题，师生讨论并完成单位换算。（板书交流结果）</w:t>
      </w:r>
    </w:p>
    <w:p>
      <w:pPr>
        <w:tabs>
          <w:tab w:val="left" w:pos="3285"/>
        </w:tabs>
        <w:ind w:left="480"/>
        <w:rPr>
          <w:rFonts w:hint="eastAsia"/>
          <w:color w:val="FF0000"/>
          <w:sz w:val="24"/>
          <w:vertAlign w:val="superscript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color w:val="FF0000"/>
          <w:sz w:val="24"/>
        </w:rPr>
        <w:t>5×5=25dm</w:t>
      </w:r>
      <w:r>
        <w:rPr>
          <w:rFonts w:hint="eastAsia"/>
          <w:color w:val="FF0000"/>
          <w:sz w:val="24"/>
          <w:vertAlign w:val="superscript"/>
        </w:rPr>
        <w:t>2</w:t>
      </w:r>
      <w:r>
        <w:rPr>
          <w:rFonts w:hint="eastAsia"/>
          <w:color w:val="FF0000"/>
          <w:sz w:val="24"/>
        </w:rPr>
        <w:t>=2500 cm</w:t>
      </w:r>
      <w:r>
        <w:rPr>
          <w:rFonts w:hint="eastAsia"/>
          <w:color w:val="FF0000"/>
          <w:sz w:val="24"/>
          <w:vertAlign w:val="superscript"/>
        </w:rPr>
        <w:t>2</w:t>
      </w:r>
    </w:p>
    <w:p>
      <w:pPr>
        <w:tabs>
          <w:tab w:val="left" w:pos="1800"/>
          <w:tab w:val="left" w:pos="3285"/>
        </w:tabs>
        <w:ind w:left="48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答：它的面积是25dm</w:t>
      </w:r>
      <w:r>
        <w:rPr>
          <w:rFonts w:hint="eastAsia"/>
          <w:color w:val="FF0000"/>
          <w:sz w:val="24"/>
          <w:vertAlign w:val="superscript"/>
        </w:rPr>
        <w:t>2</w:t>
      </w:r>
      <w:r>
        <w:rPr>
          <w:rFonts w:hint="eastAsia"/>
          <w:color w:val="FF0000"/>
          <w:sz w:val="24"/>
        </w:rPr>
        <w:t>，合2500 cm</w:t>
      </w:r>
      <w:r>
        <w:rPr>
          <w:rFonts w:hint="eastAsia"/>
          <w:color w:val="FF0000"/>
          <w:sz w:val="24"/>
          <w:vertAlign w:val="superscript"/>
        </w:rPr>
        <w:t>2</w:t>
      </w:r>
      <w:r>
        <w:rPr>
          <w:rFonts w:hint="eastAsia"/>
          <w:color w:val="FF0000"/>
          <w:sz w:val="24"/>
        </w:rPr>
        <w:t>。</w:t>
      </w:r>
    </w:p>
    <w:p>
      <w:pPr>
        <w:pStyle w:val="2"/>
        <w:tabs>
          <w:tab w:val="left" w:pos="0"/>
        </w:tabs>
        <w:ind w:left="1" w:firstLine="482"/>
        <w:rPr>
          <w:rFonts w:hint="eastAsia" w:ascii="宋体" w:hAnsi="宋体"/>
          <w:color w:val="000000"/>
        </w:rPr>
      </w:pPr>
      <w:r>
        <w:rPr>
          <w:rFonts w:hint="eastAsia"/>
          <w:b/>
          <w:bCs/>
          <w:color w:val="000000"/>
        </w:rPr>
        <w:t>设计意图</w:t>
      </w:r>
      <w:r>
        <w:rPr>
          <w:rFonts w:hint="eastAsia"/>
          <w:color w:val="000000"/>
        </w:rPr>
        <w:t>：学生独立完成，体会用公式计算的规范和简单。</w:t>
      </w:r>
      <w:r>
        <w:rPr>
          <w:rFonts w:hint="eastAsia" w:ascii="宋体" w:hAnsi="宋体"/>
          <w:color w:val="000000"/>
        </w:rPr>
        <w:t>巩固所学知识，体会数学在生活中的应用。进一步理解和掌握正方形的面积公式。</w:t>
      </w:r>
    </w:p>
    <w:p>
      <w:pPr>
        <w:pStyle w:val="2"/>
        <w:tabs>
          <w:tab w:val="left" w:pos="0"/>
        </w:tabs>
        <w:ind w:left="1" w:firstLine="482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三、巩固练习</w:t>
      </w:r>
    </w:p>
    <w:p>
      <w:pPr>
        <w:pStyle w:val="2"/>
        <w:tabs>
          <w:tab w:val="left" w:pos="0"/>
        </w:tabs>
        <w:ind w:left="1"/>
        <w:rPr>
          <w:rFonts w:hint="eastAsia"/>
          <w:color w:val="000000"/>
        </w:rPr>
      </w:pPr>
      <w:r>
        <w:rPr>
          <w:rFonts w:hint="eastAsia"/>
          <w:color w:val="000000"/>
        </w:rPr>
        <w:t>教材74页练一练1、2、3、4题。</w:t>
      </w:r>
    </w:p>
    <w:p>
      <w:pPr>
        <w:pStyle w:val="2"/>
        <w:tabs>
          <w:tab w:val="left" w:pos="0"/>
        </w:tabs>
        <w:ind w:left="1"/>
        <w:rPr>
          <w:rFonts w:hint="eastAsia"/>
          <w:color w:val="000000"/>
        </w:rPr>
      </w:pPr>
      <w:r>
        <w:rPr>
          <w:rFonts w:hint="eastAsia"/>
          <w:color w:val="000000"/>
        </w:rPr>
        <w:t>1、2题，学生独立完成，全班交流结果。3题帮助学生理解“四周下垂10厘米”的意思。提示学生注意问题要求的面积单位。4题让学生根据题中文字的描述，想象并进行计算。</w:t>
      </w:r>
    </w:p>
    <w:p>
      <w:pPr>
        <w:pStyle w:val="2"/>
        <w:tabs>
          <w:tab w:val="left" w:pos="0"/>
        </w:tabs>
        <w:ind w:left="1" w:firstLine="482"/>
        <w:rPr>
          <w:rFonts w:hint="eastAsia"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四、达标反馈</w:t>
      </w:r>
    </w:p>
    <w:p>
      <w:pPr>
        <w:tabs>
          <w:tab w:val="left" w:pos="1200"/>
          <w:tab w:val="left" w:pos="3285"/>
        </w:tabs>
        <w:rPr>
          <w:rFonts w:hint="eastAsia"/>
          <w:sz w:val="24"/>
        </w:rPr>
      </w:pPr>
      <w:r>
        <w:rPr>
          <w:rFonts w:hint="eastAsia"/>
          <w:sz w:val="24"/>
        </w:rPr>
        <w:t>1、判断</w:t>
      </w:r>
    </w:p>
    <w:p>
      <w:pPr>
        <w:tabs>
          <w:tab w:val="left" w:pos="3285"/>
        </w:tabs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（1）边长是4厘米的正方形，它的周长和面积相等。（  ）</w:t>
      </w:r>
    </w:p>
    <w:p>
      <w:pPr>
        <w:tabs>
          <w:tab w:val="left" w:pos="3285"/>
        </w:tabs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（2）周长相等的两个正方形，面积也一定相等。（  ）</w:t>
      </w:r>
    </w:p>
    <w:p>
      <w:pPr>
        <w:pStyle w:val="2"/>
        <w:tabs>
          <w:tab w:val="left" w:pos="0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（3）两个面积相等的长方形一定能拼成一个正方形。（  ）</w:t>
      </w:r>
    </w:p>
    <w:p>
      <w:pPr>
        <w:pStyle w:val="2"/>
        <w:tabs>
          <w:tab w:val="left" w:pos="0"/>
        </w:tabs>
        <w:ind w:firstLine="240" w:firstLineChars="100"/>
        <w:rPr>
          <w:rFonts w:hint="eastAsia"/>
          <w:color w:val="000000"/>
        </w:rPr>
      </w:pPr>
      <w:r>
        <w:rPr>
          <w:rFonts w:hint="eastAsia"/>
          <w:color w:val="000000"/>
        </w:rPr>
        <w:t>2、求下列图形的面积。（厘米）</w:t>
      </w:r>
    </w:p>
    <w:p>
      <w:pPr>
        <w:tabs>
          <w:tab w:val="left" w:pos="3285"/>
        </w:tabs>
        <w:ind w:left="1260"/>
        <w:rPr>
          <w:sz w:val="24"/>
        </w:rPr>
      </w:pPr>
      <w:r>
        <w:rPr>
          <w:rFonts w:hint="eastAsia"/>
          <w:sz w:val="24"/>
        </w:rPr>
        <w:t>（1）    4              （2）</w:t>
      </w:r>
    </w:p>
    <w:p>
      <w:pPr>
        <w:rPr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100965</wp:posOffset>
                </wp:positionV>
                <wp:extent cx="342900" cy="29718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pt;margin-top:7.95pt;height:23.4pt;width:27pt;z-index:251662336;mso-width-relative:page;mso-height-relative:page;" fillcolor="#FFFFFF" filled="t" stroked="f" coordsize="21600,21600" o:gfxdata="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B3g9b1wAAAAkBAAAPAAAAAAAAAAEAIAAAACIAAABkcnMvZG93bnJldi54bWxQSwECFAAU&#10;AAAACACHTuJA4pSyqSsCAAA/BAAADgAAAAAAAAABACAAAAAmAQAAZHJzL2Uyb0RvYy54bWxQSwUG&#10;AAAAAAYABgBZAQAAw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0</wp:posOffset>
                </wp:positionV>
                <wp:extent cx="1143000" cy="594360"/>
                <wp:effectExtent l="9525" t="11430" r="9525" b="1333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3pt;margin-top:0pt;height:46.8pt;width:90pt;z-index:251661312;mso-width-relative:page;mso-height-relative:page;" fillcolor="#FFFFFF" filled="t" stroked="t" coordsize="21600,21600" o:gfxdata="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hYIz11gAAAAcBAAAPAAAAAAAAAAEAIAAAACIAAABkcnMvZG93bnJl&#10;di54bWxQSwECFAAUAAAACACHTuJA+KyNizgCAABxBAAADgAAAAAAAAABACAAAAAl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914400" cy="914400"/>
                <wp:effectExtent l="9525" t="11430" r="9525" b="762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pt;margin-top:0pt;height:72pt;width:72pt;z-index:251659264;mso-width-relative:page;mso-height-relative:page;" fillcolor="#FFFFFF" filled="t" stroked="t" coordsize="21600,21600" o:gfxdata="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921XcNQAAAAIAQAADwAAAAAAAAABACAAAAAiAAAAZHJzL2Rvd25yZXYueG1sUEsBAhQAFAAA&#10;AAgAh07iQL6PAzAsAgAAcAQAAA4AAAAAAAAAAQAgAAAAIwEAAGRycy9lMm9Eb2MueG1sUEsFBgAA&#10;AAAGAAYAWQEAAME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tabs>
          <w:tab w:val="left" w:pos="6945"/>
        </w:tabs>
        <w:rPr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100965</wp:posOffset>
                </wp:positionV>
                <wp:extent cx="342900" cy="297180"/>
                <wp:effectExtent l="0" t="0" r="0" b="19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pt;margin-top:7.95pt;height:23.4pt;width:27pt;z-index:251660288;mso-width-relative:page;mso-height-relative:page;" fillcolor="#FFFFFF" filled="t" stroked="f" coordsize="21600,21600" o:gfxdata="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Cmz87XAAAACQEAAA8AAAAAAAAAAQAgAAAAIgAAAGRycy9kb3ducmV2LnhtbFBLAQIUABQA&#10;AAAIAIdO4kAuk/HPKgIAAD8EAAAOAAAAAAAAAAEAIAAAACYBAABkcnMvZTJvRG9jLnhtbFBLBQYA&#10;AAAABgAGAFkBAADC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ab/>
      </w:r>
    </w:p>
    <w:p>
      <w:pPr>
        <w:tabs>
          <w:tab w:val="left" w:pos="3660"/>
        </w:tabs>
        <w:rPr>
          <w:sz w:val="24"/>
        </w:rPr>
      </w:pPr>
      <w:r>
        <w:rPr>
          <w:sz w:val="24"/>
        </w:rPr>
        <w:tab/>
      </w:r>
    </w:p>
    <w:p>
      <w:pPr>
        <w:tabs>
          <w:tab w:val="left" w:pos="5640"/>
        </w:tabs>
        <w:rPr>
          <w:rFonts w:hint="eastAsia"/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7</w:t>
      </w:r>
    </w:p>
    <w:p>
      <w:pPr>
        <w:pStyle w:val="2"/>
        <w:tabs>
          <w:tab w:val="left" w:pos="0"/>
        </w:tabs>
        <w:ind w:firstLine="0" w:firstLineChars="0"/>
        <w:rPr>
          <w:rFonts w:hint="eastAsia"/>
        </w:rPr>
      </w:pPr>
    </w:p>
    <w:p>
      <w:pPr>
        <w:pStyle w:val="2"/>
        <w:tabs>
          <w:tab w:val="left" w:pos="0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3、用一根100厘米长的铁丝围成一个正方形，它的面积是多少平方厘米？</w:t>
      </w:r>
    </w:p>
    <w:p>
      <w:pPr>
        <w:pStyle w:val="2"/>
        <w:tabs>
          <w:tab w:val="left" w:pos="0"/>
        </w:tabs>
        <w:ind w:left="1"/>
        <w:rPr>
          <w:rFonts w:hint="eastAsia"/>
          <w:color w:val="000000"/>
        </w:rPr>
      </w:pPr>
      <w:r>
        <w:rPr>
          <w:rFonts w:hint="eastAsia"/>
          <w:color w:val="000000"/>
        </w:rPr>
        <w:t>答案：1、×，√，×。2、16平方厘米，28平方厘米。3、100÷4=25（厘米 ）25×25=625（平方厘米）</w:t>
      </w:r>
    </w:p>
    <w:p>
      <w:pPr>
        <w:pStyle w:val="2"/>
        <w:tabs>
          <w:tab w:val="left" w:pos="0"/>
        </w:tabs>
        <w:ind w:firstLine="0" w:firstLineChars="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五、课堂小结</w:t>
      </w:r>
    </w:p>
    <w:p>
      <w:pPr>
        <w:pStyle w:val="2"/>
        <w:tabs>
          <w:tab w:val="left" w:pos="0"/>
        </w:tabs>
        <w:rPr>
          <w:rFonts w:hint="eastAsia"/>
          <w:color w:val="000000"/>
        </w:rPr>
      </w:pPr>
      <w:r>
        <w:rPr>
          <w:rFonts w:hint="eastAsia"/>
          <w:color w:val="000000"/>
        </w:rPr>
        <w:t>今天我们学了什么知识？我们是怎样得出正方形的面积公式的？</w:t>
      </w:r>
    </w:p>
    <w:p>
      <w:pPr>
        <w:pStyle w:val="2"/>
        <w:tabs>
          <w:tab w:val="left" w:pos="0"/>
        </w:tabs>
        <w:ind w:left="1" w:firstLine="482"/>
        <w:rPr>
          <w:rFonts w:hint="eastAsia"/>
          <w:color w:val="000000"/>
        </w:rPr>
      </w:pPr>
      <w:r>
        <w:rPr>
          <w:rFonts w:hint="eastAsia"/>
          <w:b/>
          <w:bCs/>
          <w:color w:val="000000"/>
        </w:rPr>
        <w:t>设计意图：</w:t>
      </w:r>
      <w:r>
        <w:rPr>
          <w:rFonts w:hint="eastAsia"/>
          <w:color w:val="000000"/>
        </w:rPr>
        <w:t>引导学生从教学目标进行回顾，理解掌握正方形的面积公式，回顾经历总结、应用正方形面积公式的过程。</w:t>
      </w:r>
    </w:p>
    <w:p>
      <w:pPr>
        <w:pStyle w:val="2"/>
        <w:tabs>
          <w:tab w:val="left" w:pos="0"/>
        </w:tabs>
        <w:ind w:firstLine="0" w:firstLineChars="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六布置作业</w:t>
      </w:r>
    </w:p>
    <w:p>
      <w:pPr>
        <w:pStyle w:val="2"/>
        <w:tabs>
          <w:tab w:val="left" w:pos="0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1、选择题</w:t>
      </w:r>
    </w:p>
    <w:p>
      <w:pPr>
        <w:pStyle w:val="2"/>
        <w:tabs>
          <w:tab w:val="left" w:pos="0"/>
        </w:tabs>
        <w:ind w:left="960" w:hanging="960" w:hangingChars="400"/>
        <w:rPr>
          <w:rFonts w:hint="eastAsia"/>
          <w:color w:val="000000"/>
        </w:rPr>
      </w:pPr>
      <w:r>
        <w:rPr>
          <w:rFonts w:hint="eastAsia"/>
          <w:color w:val="000000"/>
        </w:rPr>
        <w:t>（1）用24个相同的小正方形拼成不同形状的长方形，它们的（ ）一定相等。A、长度    B、周长    C、面积</w:t>
      </w:r>
    </w:p>
    <w:p>
      <w:pPr>
        <w:pStyle w:val="2"/>
        <w:tabs>
          <w:tab w:val="left" w:pos="0"/>
        </w:tabs>
        <w:ind w:left="960" w:hanging="960" w:hangingChars="400"/>
        <w:rPr>
          <w:rFonts w:hint="eastAsia"/>
          <w:color w:val="000000"/>
        </w:rPr>
      </w:pPr>
      <w:r>
        <w:rPr>
          <w:rFonts w:hint="eastAsia"/>
          <w:color w:val="000000"/>
        </w:rPr>
        <w:t>（2）面积是100平方米的正方形，它的边长应该是(  )米。</w:t>
      </w:r>
    </w:p>
    <w:p>
      <w:pPr>
        <w:pStyle w:val="2"/>
        <w:tabs>
          <w:tab w:val="left" w:pos="0"/>
        </w:tabs>
        <w:ind w:left="960" w:hanging="960" w:hangingChars="40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  A、8米    B、10米    C、20米</w:t>
      </w:r>
    </w:p>
    <w:p>
      <w:pPr>
        <w:pStyle w:val="2"/>
        <w:tabs>
          <w:tab w:val="left" w:pos="0"/>
        </w:tabs>
        <w:ind w:left="960" w:hanging="960" w:hangingChars="400"/>
        <w:rPr>
          <w:rFonts w:hint="eastAsia"/>
          <w:color w:val="000000"/>
        </w:rPr>
      </w:pPr>
      <w:r>
        <w:rPr>
          <w:rFonts w:hint="eastAsia"/>
          <w:color w:val="000000"/>
        </w:rPr>
        <w:t>（3）边长是4厘米的正方形，它的周长和面积（  ）。</w:t>
      </w:r>
    </w:p>
    <w:p>
      <w:pPr>
        <w:pStyle w:val="2"/>
        <w:tabs>
          <w:tab w:val="left" w:pos="0"/>
        </w:tabs>
        <w:ind w:left="960" w:hanging="960" w:hangingChars="40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 A、相等    B、不相等   C、无法比较</w:t>
      </w:r>
    </w:p>
    <w:p>
      <w:pPr>
        <w:pStyle w:val="2"/>
        <w:tabs>
          <w:tab w:val="left" w:pos="0"/>
        </w:tabs>
        <w:ind w:left="240" w:hanging="240" w:hangingChars="100"/>
        <w:rPr>
          <w:rFonts w:hint="eastAsia"/>
          <w:color w:val="000000"/>
        </w:rPr>
      </w:pPr>
      <w:r>
        <w:rPr>
          <w:rFonts w:hint="eastAsia"/>
          <w:color w:val="000000"/>
        </w:rPr>
        <w:t>2、张叔叔家的客厅铺了边长为8分米的正方形地砖50块。你知道张叔叔家客厅的面积有多少平方米吗？</w:t>
      </w:r>
    </w:p>
    <w:p>
      <w:pPr>
        <w:pStyle w:val="2"/>
        <w:numPr>
          <w:ilvl w:val="0"/>
          <w:numId w:val="3"/>
        </w:numPr>
        <w:tabs>
          <w:tab w:val="left" w:pos="0"/>
        </w:tabs>
        <w:ind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奶奶家有一块正方形菜地，一面靠墙（如下图所示），把这块菜地围上木栅栏，靠墙一面不围，围上后量得木栅栏一共长48米。这块菜地的面积是多少平方米？</w:t>
      </w:r>
    </w:p>
    <w:p>
      <w:pPr>
        <w:pStyle w:val="2"/>
        <w:tabs>
          <w:tab w:val="left" w:pos="0"/>
        </w:tabs>
        <w:ind w:left="180" w:firstLine="0" w:firstLineChars="0"/>
        <w:rPr>
          <w:rFonts w:hint="eastAsia"/>
          <w:color w:val="000000"/>
        </w:rPr>
      </w:pP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99060</wp:posOffset>
                </wp:positionV>
                <wp:extent cx="571500" cy="495300"/>
                <wp:effectExtent l="9525" t="13335" r="9525" b="571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2pt;margin-top:7.8pt;height:39pt;width:45pt;z-index:251665408;mso-width-relative:page;mso-height-relative:page;" fillcolor="#008000" filled="t" stroked="t" coordsize="21600,21600" o:gfxdata="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mWrT01wAAAAkBAAAPAAAAAAAAAAEAIAAAACIAAABkcnMvZG93bnJldi54bWxQ&#10;SwECFAAUAAAACACHTuJAabDqTjECAABuBAAADgAAAAAAAAABACAAAAAm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4578985</wp:posOffset>
                </wp:positionH>
                <wp:positionV relativeFrom="paragraph">
                  <wp:posOffset>-593725</wp:posOffset>
                </wp:positionV>
                <wp:extent cx="635" cy="1386840"/>
                <wp:effectExtent l="9525" t="13335" r="13335" b="1460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635" cy="138684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0.55pt;margin-top:-46.75pt;height:109.2pt;width:0.05pt;rotation:-5898240f;z-index:251664384;mso-width-relative:page;mso-height-relative:page;" filled="f" stroked="t" coordsize="21600,21600" o:gfxdata="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vh7e5NcAAAALAQAADwAAAAAAAAABACAAAAAiAAAAZHJzL2Rvd25yZXYueG1sUEsBAhQAFAAA&#10;AAgAh07iQC+qM/LwAQAAvAMAAA4AAAAAAAAAAQAgAAAAJgEAAGRycy9lMm9Eb2MueG1sUEsFBgAA&#10;AAAGAAYAWQEAAIg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0</wp:posOffset>
                </wp:positionV>
                <wp:extent cx="914400" cy="1188720"/>
                <wp:effectExtent l="0" t="0" r="0" b="19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pt;margin-top:0pt;height:93.6pt;width:72pt;z-index:251663360;mso-width-relative:page;mso-height-relative:page;" fillcolor="#FFFFFF" filled="t" stroked="f" coordsize="21600,21600" o:gfxdata="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EJr8NYAAAAIAQAADwAAAAAAAAABACAAAAAiAAAAZHJzL2Rvd25yZXYueG1sUEsBAhQAFAAAAAgA&#10;h07iQO8rPacnAgAAPgQAAA4AAAAAAAAAAQAgAAAAJQEAAGRycy9lMm9Eb2MueG1sUEsFBgAAAAAG&#10;AAYAWQEAAL4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/>
        </w:rPr>
        <w:t xml:space="preserve">                                                    </w:t>
      </w:r>
    </w:p>
    <w:p>
      <w:pPr>
        <w:pStyle w:val="2"/>
        <w:tabs>
          <w:tab w:val="left" w:pos="0"/>
        </w:tabs>
        <w:ind w:left="180" w:firstLine="0" w:firstLineChars="0"/>
        <w:rPr>
          <w:rFonts w:hint="eastAsia"/>
          <w:color w:val="000000"/>
        </w:rPr>
      </w:pPr>
    </w:p>
    <w:p>
      <w:pPr>
        <w:pStyle w:val="2"/>
        <w:tabs>
          <w:tab w:val="left" w:pos="0"/>
        </w:tabs>
        <w:ind w:left="180" w:firstLine="0" w:firstLineChars="0"/>
        <w:rPr>
          <w:rFonts w:hint="eastAsia"/>
          <w:color w:val="000000"/>
        </w:rPr>
      </w:pPr>
    </w:p>
    <w:p>
      <w:pPr>
        <w:pStyle w:val="2"/>
        <w:tabs>
          <w:tab w:val="left" w:pos="0"/>
        </w:tabs>
        <w:ind w:left="180" w:firstLine="0" w:firstLineChars="0"/>
        <w:rPr>
          <w:rFonts w:hint="eastAsia"/>
          <w:color w:val="000000"/>
        </w:rPr>
      </w:pPr>
    </w:p>
    <w:p>
      <w:pPr>
        <w:pStyle w:val="2"/>
        <w:tabs>
          <w:tab w:val="left" w:pos="0"/>
        </w:tabs>
        <w:ind w:left="180"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答案：1、（1）C （2）B （3）C</w:t>
      </w:r>
    </w:p>
    <w:p>
      <w:pPr>
        <w:pStyle w:val="2"/>
        <w:tabs>
          <w:tab w:val="left" w:pos="0"/>
        </w:tabs>
        <w:ind w:left="180"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2、8×8×25=1600平方分米=16平方米</w:t>
      </w:r>
    </w:p>
    <w:p>
      <w:pPr>
        <w:pStyle w:val="2"/>
        <w:tabs>
          <w:tab w:val="left" w:pos="0"/>
        </w:tabs>
        <w:ind w:left="180" w:firstLine="72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3、48÷3=16米  16×16=256平方米</w:t>
      </w:r>
    </w:p>
    <w:p>
      <w:pPr>
        <w:pStyle w:val="2"/>
        <w:tabs>
          <w:tab w:val="left" w:pos="0"/>
        </w:tabs>
        <w:ind w:firstLine="0" w:firstLineChars="0"/>
        <w:rPr>
          <w:rFonts w:hint="eastAsia"/>
          <w:b/>
          <w:bCs/>
          <w:color w:val="000000"/>
          <w:sz w:val="30"/>
        </w:rPr>
      </w:pPr>
      <w:r>
        <w:rPr>
          <w:rFonts w:hint="eastAsia"/>
          <w:b/>
          <w:bCs/>
          <w:color w:val="000000"/>
          <w:sz w:val="30"/>
        </w:rPr>
        <w:t>◆板书设计</w:t>
      </w:r>
    </w:p>
    <w:p>
      <w:pPr>
        <w:pStyle w:val="2"/>
        <w:tabs>
          <w:tab w:val="left" w:pos="0"/>
        </w:tabs>
        <w:ind w:firstLine="0" w:firstLineChars="0"/>
        <w:jc w:val="center"/>
        <w:rPr>
          <w:rFonts w:hint="eastAsia"/>
          <w:color w:val="FF0000"/>
        </w:rPr>
      </w:pPr>
      <w:r>
        <w:rPr>
          <w:rFonts w:hint="eastAsia"/>
          <w:color w:val="FF0000"/>
        </w:rPr>
        <w:t>正方形的面积公式</w:t>
      </w:r>
    </w:p>
    <w:p>
      <w:pPr>
        <w:pStyle w:val="2"/>
        <w:tabs>
          <w:tab w:val="left" w:pos="0"/>
        </w:tabs>
        <w:ind w:firstLine="0" w:firstLineChars="0"/>
        <w:jc w:val="center"/>
        <w:rPr>
          <w:rFonts w:hint="eastAsia"/>
          <w:color w:val="FF0000"/>
        </w:rPr>
      </w:pPr>
    </w:p>
    <w:p>
      <w:pPr>
        <w:tabs>
          <w:tab w:val="left" w:pos="3285"/>
        </w:tabs>
        <w:ind w:firstLine="1680" w:firstLineChars="700"/>
        <w:rPr>
          <w:rFonts w:hint="eastAsia"/>
          <w:color w:val="FF0000"/>
          <w:sz w:val="24"/>
          <w:vertAlign w:val="superscript"/>
        </w:rPr>
      </w:pPr>
      <w:r>
        <w:rPr>
          <w:rFonts w:hint="eastAsia"/>
          <w:color w:val="FF0000"/>
          <w:sz w:val="24"/>
        </w:rPr>
        <w:t>方法一、8×5=40cm</w:t>
      </w:r>
      <w:r>
        <w:rPr>
          <w:rFonts w:hint="eastAsia"/>
          <w:color w:val="FF0000"/>
          <w:sz w:val="24"/>
          <w:vertAlign w:val="superscript"/>
        </w:rPr>
        <w:t xml:space="preserve">2  </w:t>
      </w:r>
      <w:r>
        <w:rPr>
          <w:rFonts w:hint="eastAsia"/>
          <w:color w:val="FF0000"/>
          <w:sz w:val="24"/>
        </w:rPr>
        <w:t>3×5=15cm</w:t>
      </w:r>
      <w:r>
        <w:rPr>
          <w:rFonts w:hint="eastAsia"/>
          <w:color w:val="FF0000"/>
          <w:sz w:val="24"/>
          <w:vertAlign w:val="superscript"/>
        </w:rPr>
        <w:t xml:space="preserve">2  </w:t>
      </w:r>
      <w:r>
        <w:rPr>
          <w:rFonts w:hint="eastAsia"/>
          <w:color w:val="FF0000"/>
          <w:sz w:val="24"/>
        </w:rPr>
        <w:t>40-15=25 cm</w:t>
      </w:r>
      <w:r>
        <w:rPr>
          <w:rFonts w:hint="eastAsia"/>
          <w:color w:val="FF0000"/>
          <w:sz w:val="24"/>
          <w:vertAlign w:val="superscript"/>
        </w:rPr>
        <w:t>2</w:t>
      </w:r>
    </w:p>
    <w:p>
      <w:pPr>
        <w:tabs>
          <w:tab w:val="left" w:pos="3285"/>
        </w:tabs>
        <w:ind w:firstLine="1680" w:firstLineChars="700"/>
        <w:rPr>
          <w:rFonts w:hint="eastAsia"/>
          <w:color w:val="FF0000"/>
          <w:sz w:val="24"/>
          <w:vertAlign w:val="superscript"/>
        </w:rPr>
      </w:pPr>
    </w:p>
    <w:p>
      <w:pPr>
        <w:tabs>
          <w:tab w:val="left" w:pos="3285"/>
        </w:tabs>
        <w:ind w:firstLine="1680" w:firstLineChars="700"/>
        <w:rPr>
          <w:rFonts w:hint="eastAsia"/>
          <w:color w:val="FF0000"/>
          <w:sz w:val="24"/>
          <w:vertAlign w:val="superscript"/>
        </w:rPr>
      </w:pPr>
      <w:r>
        <w:rPr>
          <w:rFonts w:hint="eastAsia"/>
          <w:color w:val="FF0000"/>
          <w:sz w:val="24"/>
        </w:rPr>
        <w:t>方法二、5×5=25cm</w:t>
      </w:r>
      <w:r>
        <w:rPr>
          <w:rFonts w:hint="eastAsia"/>
          <w:color w:val="FF0000"/>
          <w:sz w:val="24"/>
          <w:vertAlign w:val="superscript"/>
        </w:rPr>
        <w:t>2</w:t>
      </w:r>
    </w:p>
    <w:p>
      <w:pPr>
        <w:tabs>
          <w:tab w:val="left" w:pos="3285"/>
        </w:tabs>
        <w:ind w:firstLine="1680" w:firstLineChars="7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  <w:vertAlign w:val="superscript"/>
        </w:rPr>
        <w:t xml:space="preserve">   </w:t>
      </w:r>
    </w:p>
    <w:p>
      <w:pPr>
        <w:pStyle w:val="2"/>
        <w:tabs>
          <w:tab w:val="left" w:pos="0"/>
        </w:tabs>
        <w:ind w:firstLine="1680" w:firstLineChars="700"/>
        <w:rPr>
          <w:rFonts w:hint="eastAsia"/>
          <w:color w:val="FF0000"/>
        </w:rPr>
      </w:pPr>
      <w:r>
        <w:rPr>
          <w:rFonts w:hint="eastAsia"/>
          <w:color w:val="FF0000"/>
        </w:rPr>
        <w:t>正方形的面积=边长×边长</w:t>
      </w:r>
    </w:p>
    <w:p>
      <w:pPr>
        <w:tabs>
          <w:tab w:val="left" w:pos="3285"/>
        </w:tabs>
        <w:ind w:firstLine="1680" w:firstLineChars="700"/>
        <w:rPr>
          <w:rFonts w:hint="eastAsia"/>
          <w:color w:val="FF0000"/>
          <w:sz w:val="24"/>
          <w:vertAlign w:val="superscript"/>
        </w:rPr>
      </w:pPr>
      <w:r>
        <w:rPr>
          <w:rFonts w:hint="eastAsia"/>
          <w:color w:val="FF0000"/>
          <w:sz w:val="24"/>
        </w:rPr>
        <w:t>5×5=25dm</w:t>
      </w:r>
      <w:r>
        <w:rPr>
          <w:rFonts w:hint="eastAsia"/>
          <w:color w:val="FF0000"/>
          <w:sz w:val="24"/>
          <w:vertAlign w:val="superscript"/>
        </w:rPr>
        <w:t>2</w:t>
      </w:r>
      <w:r>
        <w:rPr>
          <w:rFonts w:hint="eastAsia"/>
          <w:color w:val="FF0000"/>
          <w:sz w:val="24"/>
        </w:rPr>
        <w:t>=2500 cm</w:t>
      </w:r>
      <w:r>
        <w:rPr>
          <w:rFonts w:hint="eastAsia"/>
          <w:color w:val="FF0000"/>
          <w:sz w:val="24"/>
          <w:vertAlign w:val="superscript"/>
        </w:rPr>
        <w:t>2</w:t>
      </w:r>
    </w:p>
    <w:p>
      <w:pPr>
        <w:tabs>
          <w:tab w:val="left" w:pos="3285"/>
        </w:tabs>
        <w:ind w:firstLine="1680" w:firstLineChars="700"/>
        <w:rPr>
          <w:rFonts w:hint="eastAsia"/>
          <w:color w:val="FF0000"/>
          <w:sz w:val="24"/>
          <w:vertAlign w:val="superscript"/>
        </w:rPr>
      </w:pPr>
    </w:p>
    <w:p>
      <w:pPr>
        <w:tabs>
          <w:tab w:val="left" w:pos="1800"/>
          <w:tab w:val="left" w:pos="3285"/>
        </w:tabs>
        <w:ind w:left="481" w:leftChars="229" w:firstLine="960" w:firstLineChars="4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答：它的面积是25dm</w:t>
      </w:r>
      <w:r>
        <w:rPr>
          <w:rFonts w:hint="eastAsia"/>
          <w:color w:val="FF0000"/>
          <w:sz w:val="24"/>
          <w:vertAlign w:val="superscript"/>
        </w:rPr>
        <w:t>2</w:t>
      </w:r>
      <w:r>
        <w:rPr>
          <w:rFonts w:hint="eastAsia"/>
          <w:color w:val="FF0000"/>
          <w:sz w:val="24"/>
        </w:rPr>
        <w:t>，合2500 cm</w:t>
      </w:r>
      <w:r>
        <w:rPr>
          <w:rFonts w:hint="eastAsia"/>
          <w:color w:val="FF0000"/>
          <w:sz w:val="24"/>
          <w:vertAlign w:val="superscript"/>
        </w:rPr>
        <w:t>2</w:t>
      </w:r>
      <w:r>
        <w:rPr>
          <w:rFonts w:hint="eastAsia"/>
          <w:color w:val="FF0000"/>
          <w:sz w:val="24"/>
        </w:rPr>
        <w:t>。</w:t>
      </w:r>
    </w:p>
    <w:p>
      <w:pPr>
        <w:tabs>
          <w:tab w:val="left" w:pos="1800"/>
          <w:tab w:val="left" w:pos="3285"/>
        </w:tabs>
        <w:rPr>
          <w:rFonts w:hint="eastAsia"/>
          <w:color w:val="FF0000"/>
          <w:sz w:val="24"/>
        </w:rPr>
      </w:pPr>
    </w:p>
    <w:p>
      <w:pPr>
        <w:pStyle w:val="2"/>
        <w:tabs>
          <w:tab w:val="left" w:pos="0"/>
        </w:tabs>
        <w:ind w:firstLine="0" w:firstLineChars="0"/>
        <w:rPr>
          <w:rFonts w:hint="eastAsia"/>
        </w:rPr>
      </w:pPr>
      <w:r>
        <w:rPr>
          <w:rFonts w:hint="eastAsia"/>
          <w:b/>
          <w:bCs/>
          <w:color w:val="000000"/>
          <w:sz w:val="30"/>
        </w:rPr>
        <w:t>◆</w:t>
      </w:r>
    </w:p>
    <w:p>
      <w:pPr>
        <w:tabs>
          <w:tab w:val="left" w:pos="328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◆教学资料包</w:t>
      </w:r>
    </w:p>
    <w:p>
      <w:pPr>
        <w:tabs>
          <w:tab w:val="left" w:pos="328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教学资源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sz w:val="24"/>
        </w:rPr>
        <w:t>1、一辆压路车，每分钟行驶60米，压路的宽度是5米，压路车行驶8分钟，所压路面的面积是多少平方米？</w:t>
      </w:r>
    </w:p>
    <w:p>
      <w:pPr>
        <w:tabs>
          <w:tab w:val="left" w:pos="3285"/>
        </w:tabs>
        <w:rPr>
          <w:rFonts w:hint="eastAsia"/>
          <w:b/>
          <w:bCs/>
          <w:sz w:val="24"/>
        </w:rPr>
      </w:pPr>
    </w:p>
    <w:p>
      <w:pPr>
        <w:tabs>
          <w:tab w:val="left" w:pos="3285"/>
        </w:tabs>
        <w:rPr>
          <w:rFonts w:hint="eastAsia"/>
          <w:b/>
          <w:bCs/>
          <w:sz w:val="24"/>
        </w:rPr>
      </w:pPr>
    </w:p>
    <w:p>
      <w:pPr>
        <w:tabs>
          <w:tab w:val="left" w:pos="3285"/>
        </w:tabs>
        <w:rPr>
          <w:rFonts w:hint="eastAsia"/>
          <w:sz w:val="24"/>
        </w:rPr>
      </w:pPr>
      <w:r>
        <w:rPr>
          <w:rFonts w:hint="eastAsia"/>
          <w:sz w:val="24"/>
        </w:rPr>
        <w:t>2、两个相同的长方形，长是9分米，宽是3分米。如果按下图叠放，这个图形的面积是多少？</w:t>
      </w:r>
    </w:p>
    <w:p>
      <w:pPr>
        <w:tabs>
          <w:tab w:val="left" w:pos="3285"/>
        </w:tabs>
        <w:rPr>
          <w:rFonts w:hint="eastAsia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342900" cy="1188720"/>
                <wp:effectExtent l="9525" t="17145" r="9525" b="1333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8872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pt;margin-top:7.8pt;height:93.6pt;width:27pt;z-index:251666432;mso-width-relative:page;mso-height-relative:page;" filled="f" stroked="t" coordsize="21600,21600" o:gfxdata="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c6zrBdgAAAAJAQAADwAAAAAAAAABACAAAAAiAAAAZHJzL2Rvd25yZXYueG1sUEsB&#10;AhQAFAAAAAgAh07iQMRbc74uAgAARwQAAA4AAAAAAAAAAQAgAAAAJwEAAGRycy9lMm9Eb2MueG1s&#10;UEsFBgAAAAAGAAYAWQEAAMcFAAAAAA==&#10;">
                <v:fill on="f" focussize="0,0"/>
                <v:stroke weight="1.2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tabs>
          <w:tab w:val="left" w:pos="3285"/>
        </w:tabs>
        <w:rPr>
          <w:rFonts w:hint="eastAsia"/>
          <w:sz w:val="24"/>
        </w:rPr>
      </w:pPr>
    </w:p>
    <w:p>
      <w:pPr>
        <w:tabs>
          <w:tab w:val="left" w:pos="3285"/>
        </w:tabs>
        <w:rPr>
          <w:rFonts w:hint="eastAsia"/>
          <w:sz w:val="24"/>
        </w:rPr>
      </w:pPr>
    </w:p>
    <w:p>
      <w:pPr>
        <w:tabs>
          <w:tab w:val="left" w:pos="3285"/>
        </w:tabs>
        <w:rPr>
          <w:rFonts w:hint="eastAsia"/>
          <w:sz w:val="24"/>
        </w:rPr>
      </w:pPr>
    </w:p>
    <w:p>
      <w:pPr>
        <w:jc w:val="center"/>
        <w:rPr>
          <w:rFonts w:hint="eastAsia"/>
          <w:b/>
          <w:bCs/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-270510</wp:posOffset>
                </wp:positionV>
                <wp:extent cx="342900" cy="1188720"/>
                <wp:effectExtent l="9525" t="15240" r="11430" b="1333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42900" cy="118872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0.3pt;margin-top:-21.3pt;height:93.6pt;width:27pt;rotation:-5898240f;z-index:251667456;mso-width-relative:page;mso-height-relative:page;" filled="f" stroked="t" coordsize="21600,21600" o:gfxdata="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krvK7VAAAACwEAAA8AAAAAAAAAAQAgAAAAIgAAAGRycy9kb3ducmV2Lnht&#10;bFBLAQIUABQAAAAIAIdO4kAo8y20NQIAAFYEAAAOAAAAAAAAAAEAIAAAACQBAABkcnMvZTJvRG9j&#10;LnhtbFBLBQYAAAAABgAGAFkBAADLBQAAAAA=&#10;">
                <v:fill on="f" focussize="0,0"/>
                <v:stroke weight="1.2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eastAsia"/>
          <w:b/>
          <w:bCs/>
          <w:sz w:val="30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3、四个一样的长方形和一个正方形拼成一个大正方形，大小正方形的面积分别是64平方厘米和16平方厘米.长方形的面积是多少？</w:t>
      </w:r>
    </w:p>
    <w:p>
      <w:pPr>
        <w:rPr>
          <w:rFonts w:hint="eastAsia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-358140</wp:posOffset>
                </wp:positionV>
                <wp:extent cx="342900" cy="1257300"/>
                <wp:effectExtent l="9525" t="17145" r="9525" b="1143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42900" cy="1257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pt;margin-top:-28.2pt;height:99pt;width:27pt;rotation:-5898240f;z-index:251671552;mso-width-relative:page;mso-height-relative:page;" fillcolor="#FFFF00" filled="t" stroked="t" coordsize="21600,21600" o:gfxdata="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OhJ6N2QAAAAoBAAAPAAAAAAAAAAEAIAAAACIA&#10;AABkcnMvZG93bnJldi54bWxQSwECFAAUAAAACACHTuJAKAaqEkECAAB/BAAADgAAAAAAAAABACAA&#10;AAAoAQAAZHJzL2Uyb0RvYy54bWxQSwUGAAAAAAYABgBZAQAA2wUAAAAA&#10;">
                <v:fill on="t" focussize="0,0"/>
                <v:stroke weight="1.25pt" color="#739CC3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99060</wp:posOffset>
                </wp:positionV>
                <wp:extent cx="342900" cy="1188720"/>
                <wp:effectExtent l="9525" t="17145" r="9525" b="1333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887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7.8pt;height:93.6pt;width:27pt;z-index:251670528;mso-width-relative:page;mso-height-relative:page;" fillcolor="#FFFF00" filled="t" stroked="t" coordsize="21600,21600" o:gfxdata="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6xQr52AAAAAoBAAAPAAAAAAAAAAEAIAAAACIAAABkcnMv&#10;ZG93bnJldi54bWxQSwECFAAUAAAACACHTuJAVvHiZTwCAABwBAAADgAAAAAAAAABACAAAAAnAQAA&#10;ZHJzL2Uyb0RvYy54bWxQSwUGAAAAAAYABgBZAQAA1QUAAAAA&#10;">
                <v:fill on="t" focussize="0,0"/>
                <v:stroke weight="1.25pt" color="#739CC3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342900" cy="1188720"/>
                <wp:effectExtent l="9525" t="17145" r="9525" b="1333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887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7.8pt;height:93.6pt;width:27pt;z-index:251668480;mso-width-relative:page;mso-height-relative:page;" fillcolor="#FFFF00" filled="t" stroked="t" coordsize="21600,21600" o:gfxdata="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7VqIadUAAAAGAQAADwAAAAAAAAABACAAAAAiAAAAZHJzL2Rvd25y&#10;ZXYueG1sUEsBAhQAFAAAAAgAh07iQHSi1j86AgAAcAQAAA4AAAAAAAAAAQAgAAAAJAEAAGRycy9l&#10;Mm9Eb2MueG1sUEsFBgAAAAAGAAYAWQEAANAFAAAAAA==&#10;">
                <v:fill on="t" focussize="0,0"/>
                <v:stroke weight="1.25pt" color="#739CC3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-304800</wp:posOffset>
                </wp:positionV>
                <wp:extent cx="342900" cy="1257300"/>
                <wp:effectExtent l="9525" t="15240" r="9525" b="1333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42900" cy="1257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pt;margin-top:-24pt;height:99pt;width:27pt;rotation:-5898240f;z-index:251669504;mso-width-relative:page;mso-height-relative:page;" fillcolor="#FFFF00" filled="t" stroked="t" coordsize="21600,21600" o:gfxdata="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S5CU5tgAAAAKAQAADwAAAAAAAAABACAAAAAiAAAA&#10;ZHJzL2Rvd25yZXYueG1sUEsBAhQAFAAAAAgAh07iQIAG6wlAAgAAfwQAAA4AAAAAAAAAAQAgAAAA&#10;JwEAAGRycy9lMm9Eb2MueG1sUEsFBgAAAAAGAAYAWQEAANkFAAAAAA==&#10;">
                <v:fill on="t" focussize="0,0"/>
                <v:stroke weight="1.25pt" color="#739CC3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color w:val="000000"/>
          <w:sz w:val="24"/>
        </w:rPr>
      </w:pPr>
      <w:r>
        <w:rPr>
          <w:rFonts w:hint="eastAsia"/>
          <w:sz w:val="24"/>
        </w:rPr>
        <w:t>答案：1、6</w:t>
      </w:r>
      <w:r>
        <w:rPr>
          <w:rFonts w:hint="eastAsia"/>
          <w:color w:val="000000"/>
          <w:sz w:val="24"/>
        </w:rPr>
        <w:t>0×5×8=2400（平方米）2、9×3=27（平方分米）（9-3）×3=18（平方分米）27+18=45(平方分米)3、大正方形的边长是8厘米，小正方形的边长是4厘米。长方形的长：8-（8-4）÷2=6（厘米）宽：（8-4）÷2=2（厘米）面积：6×2=12（平方厘米）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26B78"/>
    <w:multiLevelType w:val="multilevel"/>
    <w:tmpl w:val="2DE26B78"/>
    <w:lvl w:ilvl="0" w:tentative="0">
      <w:start w:val="3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3AF5140C"/>
    <w:multiLevelType w:val="multilevel"/>
    <w:tmpl w:val="3AF5140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decimalEnclosedCircle"/>
      <w:lvlText w:val="%2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0335543"/>
    <w:multiLevelType w:val="multilevel"/>
    <w:tmpl w:val="60335543"/>
    <w:lvl w:ilvl="0" w:tentative="0">
      <w:start w:val="4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tabs>
          <w:tab w:val="left" w:pos="1620"/>
        </w:tabs>
        <w:ind w:left="162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A4D71"/>
    <w:rsid w:val="00283346"/>
    <w:rsid w:val="003A4D71"/>
    <w:rsid w:val="0078383D"/>
    <w:rsid w:val="00795E54"/>
    <w:rsid w:val="2CCA11F0"/>
    <w:rsid w:val="2F49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semiHidden/>
    <w:qFormat/>
    <w:uiPriority w:val="99"/>
    <w:pPr>
      <w:ind w:firstLine="480" w:firstLineChars="200"/>
    </w:pPr>
    <w:rPr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406</Words>
  <Characters>2319</Characters>
  <Lines>19</Lines>
  <Paragraphs>5</Paragraphs>
  <TotalTime>0</TotalTime>
  <ScaleCrop>false</ScaleCrop>
  <LinksUpToDate>false</LinksUpToDate>
  <CharactersWithSpaces>2720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2018-08-29T01:19:00Z</dcterms:created>
  <dc:creator>Administrator</dc:creator>
  <cp:lastModifiedBy>Administrator</cp:lastModifiedBy>
  <dcterms:modified xsi:type="dcterms:W3CDTF">2023-12-29T07:06:04Z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5C403A738721406C8C8ED6E77130B088</vt:lpwstr>
  </property>
</Properties>
</file>